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1C" w:rsidRPr="00061227" w:rsidRDefault="003E7F1C" w:rsidP="003E7F1C">
      <w:pPr>
        <w:tabs>
          <w:tab w:val="right" w:pos="10530"/>
        </w:tabs>
        <w:bidi/>
        <w:jc w:val="center"/>
        <w:rPr>
          <w:rFonts w:cs="B Koodak"/>
          <w:b/>
          <w:bCs/>
          <w:sz w:val="24"/>
          <w:szCs w:val="24"/>
          <w:rtl/>
        </w:rPr>
      </w:pPr>
      <w:r w:rsidRPr="00061227">
        <w:rPr>
          <w:rFonts w:cs="B Koodak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5781040</wp:posOffset>
            </wp:positionH>
            <wp:positionV relativeFrom="paragraph">
              <wp:posOffset>152400</wp:posOffset>
            </wp:positionV>
            <wp:extent cx="761365" cy="1057275"/>
            <wp:effectExtent l="19050" t="0" r="635" b="0"/>
            <wp:wrapSquare wrapText="bothSides"/>
            <wp:docPr id="2" name="Picture 1" descr="E:\عالی پور\آرم دانشگاه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عالی پور\آرم دانشگاه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227">
        <w:rPr>
          <w:rFonts w:cs="B Koodak" w:hint="cs"/>
          <w:b/>
          <w:bCs/>
          <w:sz w:val="24"/>
          <w:szCs w:val="24"/>
          <w:rtl/>
        </w:rPr>
        <w:t>بسمه تعالی</w:t>
      </w:r>
    </w:p>
    <w:p w:rsidR="003E7F1C" w:rsidRPr="007E0FA3" w:rsidRDefault="003E7F1C" w:rsidP="00D10FC9">
      <w:pPr>
        <w:tabs>
          <w:tab w:val="right" w:pos="10530"/>
        </w:tabs>
        <w:bidi/>
        <w:jc w:val="right"/>
        <w:rPr>
          <w:rFonts w:cs="B Koodak"/>
          <w:sz w:val="24"/>
          <w:szCs w:val="24"/>
          <w:rtl/>
          <w:lang w:bidi="fa-IR"/>
        </w:rPr>
      </w:pPr>
      <w:r w:rsidRPr="00C708B5">
        <w:rPr>
          <w:rFonts w:cs="B Koodak" w:hint="cs"/>
          <w:b/>
          <w:bCs/>
          <w:sz w:val="24"/>
          <w:szCs w:val="24"/>
          <w:rtl/>
          <w:lang w:bidi="fa-IR"/>
        </w:rPr>
        <w:t>شماره:</w:t>
      </w:r>
      <w:r w:rsidR="00D10FC9">
        <w:rPr>
          <w:rFonts w:cs="B Koodak" w:hint="cs"/>
          <w:b/>
          <w:bCs/>
          <w:sz w:val="24"/>
          <w:szCs w:val="24"/>
          <w:rtl/>
          <w:lang w:bidi="fa-IR"/>
        </w:rPr>
        <w:t>853</w:t>
      </w:r>
      <w:r w:rsidRPr="00C708B5">
        <w:rPr>
          <w:rFonts w:cs="B Koodak" w:hint="cs"/>
          <w:b/>
          <w:bCs/>
          <w:sz w:val="24"/>
          <w:szCs w:val="24"/>
          <w:rtl/>
          <w:lang w:bidi="fa-IR"/>
        </w:rPr>
        <w:t>/ت.ک</w:t>
      </w:r>
    </w:p>
    <w:p w:rsidR="003E7F1C" w:rsidRPr="00C708B5" w:rsidRDefault="003E7F1C" w:rsidP="00D10FC9">
      <w:pPr>
        <w:tabs>
          <w:tab w:val="left" w:pos="4545"/>
        </w:tabs>
        <w:bidi/>
        <w:jc w:val="right"/>
        <w:rPr>
          <w:rFonts w:cs="B Koodak"/>
          <w:b/>
          <w:bCs/>
          <w:sz w:val="24"/>
          <w:szCs w:val="24"/>
          <w:rtl/>
        </w:rPr>
      </w:pPr>
      <w:r w:rsidRPr="00C708B5">
        <w:rPr>
          <w:rFonts w:cs="B Koodak" w:hint="cs"/>
          <w:b/>
          <w:bCs/>
          <w:sz w:val="24"/>
          <w:szCs w:val="24"/>
          <w:rtl/>
        </w:rPr>
        <w:t>تاریخ:</w:t>
      </w:r>
      <w:r w:rsidR="00D10FC9">
        <w:rPr>
          <w:rFonts w:cs="B Koodak" w:hint="cs"/>
          <w:b/>
          <w:bCs/>
          <w:sz w:val="24"/>
          <w:szCs w:val="24"/>
          <w:rtl/>
        </w:rPr>
        <w:t>07</w:t>
      </w:r>
      <w:r w:rsidRPr="00C708B5">
        <w:rPr>
          <w:rFonts w:cs="B Koodak" w:hint="cs"/>
          <w:b/>
          <w:bCs/>
          <w:sz w:val="24"/>
          <w:szCs w:val="24"/>
          <w:rtl/>
        </w:rPr>
        <w:t>/</w:t>
      </w:r>
      <w:r w:rsidR="00373BC1">
        <w:rPr>
          <w:rFonts w:cs="B Koodak" w:hint="cs"/>
          <w:b/>
          <w:bCs/>
          <w:sz w:val="24"/>
          <w:szCs w:val="24"/>
          <w:rtl/>
        </w:rPr>
        <w:t>09</w:t>
      </w:r>
      <w:r w:rsidRPr="00C708B5">
        <w:rPr>
          <w:rFonts w:cs="B Koodak" w:hint="cs"/>
          <w:b/>
          <w:bCs/>
          <w:sz w:val="24"/>
          <w:szCs w:val="24"/>
          <w:rtl/>
        </w:rPr>
        <w:t>/</w:t>
      </w:r>
      <w:r w:rsidR="004B237A">
        <w:rPr>
          <w:rFonts w:cs="B Koodak" w:hint="cs"/>
          <w:b/>
          <w:bCs/>
          <w:sz w:val="24"/>
          <w:szCs w:val="24"/>
          <w:rtl/>
        </w:rPr>
        <w:t>96</w:t>
      </w:r>
    </w:p>
    <w:p w:rsidR="003E7F1C" w:rsidRDefault="003E7F1C" w:rsidP="003E7F1C">
      <w:pPr>
        <w:tabs>
          <w:tab w:val="left" w:pos="2070"/>
          <w:tab w:val="left" w:pos="4280"/>
          <w:tab w:val="center" w:pos="5103"/>
          <w:tab w:val="center" w:pos="5310"/>
        </w:tabs>
        <w:bidi/>
        <w:spacing w:line="240" w:lineRule="auto"/>
        <w:rPr>
          <w:rFonts w:cs="B Titr"/>
          <w:b/>
          <w:bCs/>
          <w:sz w:val="32"/>
          <w:szCs w:val="32"/>
          <w:rtl/>
          <w:lang w:bidi="fa-IR"/>
        </w:rPr>
      </w:pPr>
      <w:r w:rsidRPr="00061227">
        <w:rPr>
          <w:rFonts w:cs="B Titr" w:hint="cs"/>
          <w:b/>
          <w:bCs/>
          <w:sz w:val="32"/>
          <w:szCs w:val="32"/>
          <w:rtl/>
        </w:rPr>
        <w:t>دانشگاه لرستان</w:t>
      </w:r>
      <w:r w:rsidRPr="00061227">
        <w:rPr>
          <w:rFonts w:cs="B Titr"/>
          <w:b/>
          <w:bCs/>
          <w:sz w:val="32"/>
          <w:szCs w:val="32"/>
          <w:rtl/>
          <w:lang w:bidi="fa-IR"/>
        </w:rPr>
        <w:tab/>
      </w:r>
    </w:p>
    <w:p w:rsidR="004161DD" w:rsidRPr="00061227" w:rsidRDefault="004161DD" w:rsidP="004161DD">
      <w:pPr>
        <w:tabs>
          <w:tab w:val="left" w:pos="2070"/>
          <w:tab w:val="left" w:pos="4280"/>
          <w:tab w:val="center" w:pos="5103"/>
          <w:tab w:val="center" w:pos="5310"/>
        </w:tabs>
        <w:bidi/>
        <w:spacing w:line="240" w:lineRule="auto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061227">
        <w:rPr>
          <w:rFonts w:cs="B Titr"/>
          <w:b/>
          <w:bCs/>
          <w:sz w:val="32"/>
          <w:szCs w:val="32"/>
          <w:rtl/>
          <w:lang w:bidi="fa-IR"/>
        </w:rPr>
        <w:t>صورتجلسه</w:t>
      </w:r>
      <w:r w:rsidRPr="00061227">
        <w:rPr>
          <w:rFonts w:cs="B Titr" w:hint="cs"/>
          <w:b/>
          <w:bCs/>
          <w:sz w:val="32"/>
          <w:szCs w:val="32"/>
          <w:rtl/>
          <w:lang w:bidi="fa-IR"/>
        </w:rPr>
        <w:t xml:space="preserve"> شورای تحصیلات تکمیلی دانشگاه</w:t>
      </w:r>
    </w:p>
    <w:p w:rsidR="004161DD" w:rsidRDefault="004161DD" w:rsidP="00373BC1">
      <w:pPr>
        <w:bidi/>
        <w:spacing w:line="240" w:lineRule="auto"/>
        <w:rPr>
          <w:rFonts w:cs="B Titr"/>
          <w:b/>
          <w:bCs/>
          <w:sz w:val="24"/>
          <w:szCs w:val="24"/>
          <w:rtl/>
          <w:lang w:bidi="fa-IR"/>
        </w:rPr>
      </w:pPr>
      <w:r w:rsidRPr="00566190">
        <w:rPr>
          <w:rFonts w:cs="B Titr" w:hint="cs"/>
          <w:b/>
          <w:bCs/>
          <w:sz w:val="24"/>
          <w:szCs w:val="24"/>
          <w:rtl/>
          <w:lang w:bidi="fa-IR"/>
        </w:rPr>
        <w:t>جلسه شورای تحصیلات تکمیلی دانشگاه در تاریخ</w:t>
      </w:r>
      <w:r w:rsidR="00373BC1">
        <w:rPr>
          <w:rFonts w:cs="B Titr" w:hint="cs"/>
          <w:b/>
          <w:bCs/>
          <w:sz w:val="24"/>
          <w:szCs w:val="24"/>
          <w:rtl/>
          <w:lang w:bidi="fa-IR"/>
        </w:rPr>
        <w:t xml:space="preserve"> 05</w:t>
      </w:r>
      <w:r w:rsidRPr="00566190">
        <w:rPr>
          <w:rFonts w:cs="B Titr" w:hint="cs"/>
          <w:b/>
          <w:bCs/>
          <w:sz w:val="24"/>
          <w:szCs w:val="24"/>
          <w:rtl/>
          <w:lang w:bidi="fa-IR"/>
        </w:rPr>
        <w:t>/</w:t>
      </w:r>
      <w:r w:rsidR="00373BC1">
        <w:rPr>
          <w:rFonts w:cs="B Titr" w:hint="cs"/>
          <w:b/>
          <w:bCs/>
          <w:sz w:val="24"/>
          <w:szCs w:val="24"/>
          <w:rtl/>
          <w:lang w:bidi="fa-IR"/>
        </w:rPr>
        <w:t>09</w:t>
      </w:r>
      <w:r w:rsidRPr="00566190">
        <w:rPr>
          <w:rFonts w:cs="B Titr" w:hint="cs"/>
          <w:b/>
          <w:bCs/>
          <w:sz w:val="24"/>
          <w:szCs w:val="24"/>
          <w:rtl/>
          <w:lang w:bidi="fa-IR"/>
        </w:rPr>
        <w:t>/</w:t>
      </w:r>
      <w:r>
        <w:rPr>
          <w:rFonts w:cs="B Titr" w:hint="cs"/>
          <w:b/>
          <w:bCs/>
          <w:sz w:val="24"/>
          <w:szCs w:val="24"/>
          <w:rtl/>
          <w:lang w:bidi="fa-IR"/>
        </w:rPr>
        <w:t>96رأس ساعت</w:t>
      </w:r>
      <w:r w:rsidR="009C16D1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Titr" w:hint="cs"/>
          <w:b/>
          <w:bCs/>
          <w:sz w:val="24"/>
          <w:szCs w:val="24"/>
          <w:rtl/>
          <w:lang w:bidi="fa-IR"/>
        </w:rPr>
        <w:t>8</w:t>
      </w:r>
      <w:r w:rsidRPr="00566190">
        <w:rPr>
          <w:rFonts w:cs="B Titr" w:hint="cs"/>
          <w:b/>
          <w:bCs/>
          <w:sz w:val="24"/>
          <w:szCs w:val="24"/>
          <w:rtl/>
          <w:lang w:bidi="fa-IR"/>
        </w:rPr>
        <w:t xml:space="preserve"> صبح در </w:t>
      </w: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سالن جلسات دانشکده اقتصاد </w:t>
      </w:r>
      <w:r w:rsidRPr="00566190">
        <w:rPr>
          <w:rFonts w:cs="B Titr" w:hint="cs"/>
          <w:b/>
          <w:bCs/>
          <w:sz w:val="24"/>
          <w:szCs w:val="24"/>
          <w:rtl/>
          <w:lang w:bidi="fa-IR"/>
        </w:rPr>
        <w:t>با تلاوت آیاتی از کلام اله مجید و با حضور اعضای محترم تشکیل و تصمیمات زیر اتخاذ گردید:</w:t>
      </w:r>
    </w:p>
    <w:p w:rsidR="00EF49E6" w:rsidRPr="00F959D3" w:rsidRDefault="007573E4" w:rsidP="00C46501">
      <w:pPr>
        <w:bidi/>
        <w:spacing w:line="240" w:lineRule="auto"/>
        <w:jc w:val="both"/>
        <w:rPr>
          <w:rFonts w:cs="B Titr"/>
          <w:color w:val="C00000"/>
          <w:sz w:val="28"/>
          <w:szCs w:val="28"/>
          <w:rtl/>
          <w:lang w:bidi="fa-IR"/>
        </w:rPr>
      </w:pPr>
      <w:r w:rsidRPr="00B1327C">
        <w:rPr>
          <w:rFonts w:cs="B Zar" w:hint="cs"/>
          <w:sz w:val="26"/>
          <w:szCs w:val="26"/>
          <w:rtl/>
          <w:lang w:bidi="fa-IR"/>
        </w:rPr>
        <w:t xml:space="preserve">با توجه به </w:t>
      </w:r>
      <w:r w:rsidR="00E327CB" w:rsidRPr="00B1327C">
        <w:rPr>
          <w:rFonts w:cs="B Zar" w:hint="cs"/>
          <w:sz w:val="26"/>
          <w:szCs w:val="26"/>
          <w:rtl/>
          <w:lang w:bidi="fa-IR"/>
        </w:rPr>
        <w:t>لزوم</w:t>
      </w:r>
      <w:r w:rsidRPr="00B1327C">
        <w:rPr>
          <w:rFonts w:cs="B Zar" w:hint="cs"/>
          <w:sz w:val="26"/>
          <w:szCs w:val="26"/>
          <w:rtl/>
          <w:lang w:bidi="fa-IR"/>
        </w:rPr>
        <w:t xml:space="preserve"> تصویب پروپوزال ها و دفاع دانشجویان تحصیلات تکمیلی در سیستم آموزشی گلستان</w:t>
      </w:r>
      <w:r w:rsidR="00E327CB" w:rsidRPr="00B1327C">
        <w:rPr>
          <w:rFonts w:cs="B Zar" w:hint="cs"/>
          <w:sz w:val="26"/>
          <w:szCs w:val="26"/>
          <w:rtl/>
          <w:lang w:bidi="fa-IR"/>
        </w:rPr>
        <w:t>،</w:t>
      </w:r>
      <w:r w:rsidRPr="00B1327C">
        <w:rPr>
          <w:rFonts w:cs="B Zar" w:hint="cs"/>
          <w:sz w:val="26"/>
          <w:szCs w:val="26"/>
          <w:rtl/>
          <w:lang w:bidi="fa-IR"/>
        </w:rPr>
        <w:t xml:space="preserve"> گردش کار به شرح ذیل مطرح و مورد تصویب قرار گرفت.</w:t>
      </w:r>
      <w:r w:rsidR="003B4FB7" w:rsidRPr="00B1327C">
        <w:rPr>
          <w:rFonts w:cs="B Zar" w:hint="cs"/>
          <w:sz w:val="26"/>
          <w:szCs w:val="26"/>
          <w:rtl/>
          <w:lang w:bidi="fa-IR"/>
        </w:rPr>
        <w:t xml:space="preserve"> ضمناً در خصوص دانشجویان دکتری مقرر گردید مسئولیت تصویب و دفاع دانشجویان این مقطع که قبلاً با تحصیلات تکمیلی دانشگاه بوده، همانند دانشجویان کارشناسی ارشد به معاونت محترم آموزشی و تحصیلات تکمیلی دانشکده ها تفویض اختیار گردد.</w:t>
      </w:r>
      <w:r w:rsidRPr="00B1327C">
        <w:rPr>
          <w:rFonts w:cs="B Zar" w:hint="cs"/>
          <w:sz w:val="26"/>
          <w:szCs w:val="26"/>
          <w:rtl/>
          <w:lang w:bidi="fa-IR"/>
        </w:rPr>
        <w:t xml:space="preserve"> </w:t>
      </w:r>
      <w:r w:rsidR="00C46501">
        <w:rPr>
          <w:rFonts w:cs="B Titr" w:hint="cs"/>
          <w:color w:val="C00000"/>
          <w:sz w:val="28"/>
          <w:szCs w:val="28"/>
          <w:rtl/>
          <w:lang w:bidi="fa-IR"/>
        </w:rPr>
        <w:t xml:space="preserve">                            </w:t>
      </w:r>
      <w:r w:rsidR="00EF49E6" w:rsidRPr="00F959D3">
        <w:rPr>
          <w:rFonts w:cs="B Titr" w:hint="cs"/>
          <w:color w:val="C00000"/>
          <w:sz w:val="28"/>
          <w:szCs w:val="28"/>
          <w:rtl/>
          <w:lang w:bidi="fa-IR"/>
        </w:rPr>
        <w:t xml:space="preserve">مراحل تصویب پروپوزال </w:t>
      </w:r>
      <w:r w:rsidR="00BA4AB3" w:rsidRPr="00BA4AB3">
        <w:rPr>
          <w:rFonts w:cs="B Titr" w:hint="cs"/>
          <w:b/>
          <w:bCs/>
          <w:color w:val="C00000"/>
          <w:sz w:val="26"/>
          <w:szCs w:val="26"/>
          <w:rtl/>
          <w:lang w:bidi="fa-IR"/>
        </w:rPr>
        <w:t>(دانشجویان کارشناسی ارشد)</w:t>
      </w:r>
    </w:p>
    <w:p w:rsidR="00EF49E6" w:rsidRDefault="00B7276C" w:rsidP="00EF49E6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  <w:r>
        <w:rPr>
          <w:rFonts w:cs="B Zar"/>
          <w:noProof/>
          <w:sz w:val="28"/>
          <w:szCs w:val="28"/>
          <w:rtl/>
          <w:lang w:bidi="fa-IR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left:0;text-align:left;margin-left:164.85pt;margin-top:4.75pt;width:194.25pt;height:55.9pt;z-index:251660288">
            <v:textbox>
              <w:txbxContent>
                <w:p w:rsidR="00EF49E6" w:rsidRPr="00EF49E6" w:rsidRDefault="00EF49E6" w:rsidP="00EF49E6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 w:rsidRPr="00EF49E6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درخواست دانشجو</w:t>
                  </w:r>
                </w:p>
              </w:txbxContent>
            </v:textbox>
            <w10:wrap anchorx="page"/>
          </v:shape>
        </w:pict>
      </w:r>
    </w:p>
    <w:p w:rsidR="00EF49E6" w:rsidRDefault="00C46501" w:rsidP="00EF49E6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  <w:r>
        <w:rPr>
          <w:rFonts w:cs="B Zar"/>
          <w:noProof/>
          <w:sz w:val="28"/>
          <w:szCs w:val="28"/>
          <w:rtl/>
          <w:lang w:bidi="fa-IR"/>
        </w:rPr>
        <w:pict>
          <v:shape id="_x0000_s1027" type="#_x0000_t80" style="position:absolute;left:0;text-align:left;margin-left:164.85pt;margin-top:27.3pt;width:194.25pt;height:50.25pt;z-index:251661312">
            <v:textbox>
              <w:txbxContent>
                <w:p w:rsidR="00EF49E6" w:rsidRPr="00EF49E6" w:rsidRDefault="00F40236" w:rsidP="00EF49E6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تأییدیه استاد</w:t>
                  </w:r>
                  <w:r w:rsidR="00134BB8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134BB8" w:rsidRPr="00134BB8">
                    <w:rPr>
                      <w:rFonts w:cs="B Roya" w:hint="cs"/>
                      <w:sz w:val="28"/>
                      <w:szCs w:val="28"/>
                      <w:rtl/>
                      <w:lang w:bidi="fa-IR"/>
                    </w:rPr>
                    <w:t>(ان)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راهنما</w:t>
                  </w:r>
                </w:p>
              </w:txbxContent>
            </v:textbox>
            <w10:wrap anchorx="page"/>
          </v:shape>
        </w:pict>
      </w:r>
    </w:p>
    <w:p w:rsidR="00EF49E6" w:rsidRDefault="00EF49E6" w:rsidP="00EF49E6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</w:p>
    <w:p w:rsidR="00EF49E6" w:rsidRDefault="00C46501" w:rsidP="00EF49E6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  <w:r>
        <w:rPr>
          <w:rFonts w:cs="B Titr"/>
          <w:b/>
          <w:bCs/>
          <w:noProof/>
          <w:sz w:val="24"/>
          <w:szCs w:val="24"/>
          <w:rtl/>
          <w:lang w:bidi="fa-IR"/>
        </w:rPr>
        <w:pict>
          <v:shape id="_x0000_s1028" type="#_x0000_t80" style="position:absolute;left:0;text-align:left;margin-left:164.85pt;margin-top:15.45pt;width:194.25pt;height:66.75pt;z-index:251662336">
            <v:textbox>
              <w:txbxContent>
                <w:p w:rsidR="00EF49E6" w:rsidRDefault="00F40236" w:rsidP="00134BB8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تأییدیه استاد</w:t>
                  </w:r>
                  <w:r w:rsidR="00134BB8" w:rsidRPr="00134BB8">
                    <w:rPr>
                      <w:rFonts w:cs="B Roya" w:hint="cs"/>
                      <w:sz w:val="28"/>
                      <w:szCs w:val="28"/>
                      <w:rtl/>
                      <w:lang w:bidi="fa-IR"/>
                    </w:rPr>
                    <w:t>(ان)</w:t>
                  </w:r>
                  <w:r w:rsidR="00134BB8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مشاور</w:t>
                  </w:r>
                </w:p>
                <w:p w:rsidR="0013503E" w:rsidRPr="0013503E" w:rsidRDefault="0013503E" w:rsidP="00EF49E6">
                  <w:pPr>
                    <w:jc w:val="center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</w:p>
              </w:txbxContent>
            </v:textbox>
            <w10:wrap anchorx="page"/>
          </v:shape>
        </w:pict>
      </w:r>
    </w:p>
    <w:p w:rsidR="005C4F3A" w:rsidRPr="008A6A13" w:rsidRDefault="005C4F3A" w:rsidP="005C4F3A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</w:p>
    <w:p w:rsidR="00EF49E6" w:rsidRDefault="00C46501" w:rsidP="005636EF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noProof/>
          <w:sz w:val="24"/>
          <w:szCs w:val="24"/>
          <w:rtl/>
          <w:lang w:bidi="fa-IR"/>
        </w:rPr>
        <w:pict>
          <v:shape id="_x0000_s1029" type="#_x0000_t80" style="position:absolute;left:0;text-align:left;margin-left:159.6pt;margin-top:21.95pt;width:194.25pt;height:76.1pt;z-index:251663360">
            <v:textbox>
              <w:txbxContent>
                <w:p w:rsidR="00EF49E6" w:rsidRDefault="000C13AC" w:rsidP="000C13AC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تأییدیه گروه </w:t>
                  </w:r>
                  <w:r w:rsidRPr="000C13AC">
                    <w:rPr>
                      <w:rFonts w:cs="B Traffic" w:hint="cs"/>
                      <w:sz w:val="28"/>
                      <w:szCs w:val="28"/>
                      <w:rtl/>
                      <w:lang w:bidi="fa-IR"/>
                    </w:rPr>
                    <w:t>( شورای گروه)</w:t>
                  </w:r>
                </w:p>
                <w:p w:rsidR="000C13AC" w:rsidRPr="00EF49E6" w:rsidRDefault="000C13AC" w:rsidP="00E327CB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 w:rsidRPr="000C13AC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توسط مدیر گروه </w:t>
                  </w:r>
                </w:p>
              </w:txbxContent>
            </v:textbox>
            <w10:wrap anchorx="page"/>
          </v:shape>
        </w:pict>
      </w:r>
    </w:p>
    <w:p w:rsidR="00EF49E6" w:rsidRDefault="00EF49E6" w:rsidP="00EF49E6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EF49E6" w:rsidRDefault="00EF49E6" w:rsidP="00EF49E6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EF49E6" w:rsidRDefault="00C46501" w:rsidP="00EF49E6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noProof/>
          <w:sz w:val="24"/>
          <w:szCs w:val="24"/>
          <w:rtl/>
          <w:lang w:bidi="fa-IR"/>
        </w:rPr>
        <w:pict>
          <v:shape id="_x0000_s1030" type="#_x0000_t80" style="position:absolute;left:0;text-align:left;margin-left:159.6pt;margin-top:9.15pt;width:194.25pt;height:82.5pt;z-index:251664384">
            <v:textbox>
              <w:txbxContent>
                <w:p w:rsidR="0013592F" w:rsidRDefault="0013592F" w:rsidP="0013592F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تأییدیه دانشکده </w:t>
                  </w:r>
                </w:p>
                <w:p w:rsidR="0013592F" w:rsidRPr="00EF49E6" w:rsidRDefault="0013592F" w:rsidP="0013592F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 w:rsidRPr="000C13AC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توسط کارشناس</w:t>
                  </w:r>
                  <w:r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تحصیلات تکمیلی دانشکده</w:t>
                  </w:r>
                </w:p>
                <w:p w:rsidR="00EF49E6" w:rsidRPr="00EF49E6" w:rsidRDefault="00EF49E6" w:rsidP="00EF49E6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xbxContent>
            </v:textbox>
            <w10:wrap anchorx="page"/>
          </v:shape>
        </w:pict>
      </w:r>
    </w:p>
    <w:p w:rsidR="00EF49E6" w:rsidRDefault="00EF49E6" w:rsidP="00EF49E6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EF49E6" w:rsidRDefault="00EF49E6" w:rsidP="00EF49E6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EF49E6" w:rsidRDefault="00C46501" w:rsidP="00EF49E6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noProof/>
          <w:sz w:val="24"/>
          <w:szCs w:val="24"/>
          <w:rtl/>
          <w:lang w:bidi="fa-IR"/>
        </w:rPr>
        <w:pict>
          <v:roundrect id="_x0000_s1031" style="position:absolute;left:0;text-align:left;margin-left:215.1pt;margin-top:5.8pt;width:96.75pt;height:34.5pt;z-index:25166540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F959D3" w:rsidRPr="00F959D3" w:rsidRDefault="00F959D3" w:rsidP="00F959D3">
                  <w:pPr>
                    <w:jc w:val="center"/>
                    <w:rPr>
                      <w:rFonts w:cs="B Titr"/>
                      <w:sz w:val="32"/>
                      <w:szCs w:val="32"/>
                      <w:lang w:bidi="fa-IR"/>
                    </w:rPr>
                  </w:pPr>
                  <w:r w:rsidRPr="00F959D3"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>اتمام تصویب</w:t>
                  </w:r>
                </w:p>
              </w:txbxContent>
            </v:textbox>
            <w10:wrap anchorx="page"/>
          </v:roundrect>
        </w:pict>
      </w:r>
    </w:p>
    <w:p w:rsidR="00EF49E6" w:rsidRDefault="00EF49E6" w:rsidP="00EF49E6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EF49E6" w:rsidRDefault="00EF49E6" w:rsidP="00EF49E6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EF49E6" w:rsidRDefault="00EF49E6" w:rsidP="00EF49E6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F959D3" w:rsidRPr="00F959D3" w:rsidRDefault="00F959D3" w:rsidP="00F959D3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color w:val="C00000"/>
          <w:sz w:val="36"/>
          <w:szCs w:val="36"/>
          <w:rtl/>
          <w:lang w:bidi="fa-IR"/>
        </w:rPr>
      </w:pPr>
      <w:r w:rsidRPr="00F959D3">
        <w:rPr>
          <w:rFonts w:cs="B Titr" w:hint="cs"/>
          <w:b/>
          <w:bCs/>
          <w:color w:val="C00000"/>
          <w:sz w:val="36"/>
          <w:szCs w:val="36"/>
          <w:rtl/>
          <w:lang w:bidi="fa-IR"/>
        </w:rPr>
        <w:t>دفاع از پایان نامه</w:t>
      </w:r>
      <w:r w:rsidR="00B1327C">
        <w:rPr>
          <w:rFonts w:cs="B Titr" w:hint="cs"/>
          <w:b/>
          <w:bCs/>
          <w:color w:val="C00000"/>
          <w:sz w:val="36"/>
          <w:szCs w:val="36"/>
          <w:rtl/>
          <w:lang w:bidi="fa-IR"/>
        </w:rPr>
        <w:t xml:space="preserve"> </w:t>
      </w:r>
      <w:r w:rsidR="00A524C9">
        <w:rPr>
          <w:rFonts w:cs="B Titr" w:hint="cs"/>
          <w:b/>
          <w:bCs/>
          <w:color w:val="C00000"/>
          <w:sz w:val="30"/>
          <w:szCs w:val="30"/>
          <w:rtl/>
          <w:lang w:bidi="fa-IR"/>
        </w:rPr>
        <w:t>(دانشجویان کارشناسی ارشد)</w:t>
      </w:r>
    </w:p>
    <w:p w:rsidR="00134BB8" w:rsidRDefault="00B7276C" w:rsidP="00134BB8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  <w:r>
        <w:rPr>
          <w:rFonts w:cs="B Zar"/>
          <w:noProof/>
          <w:sz w:val="28"/>
          <w:szCs w:val="28"/>
          <w:rtl/>
          <w:lang w:bidi="fa-IR"/>
        </w:rPr>
        <w:pict>
          <v:shape id="_x0000_s1032" type="#_x0000_t80" style="position:absolute;left:0;text-align:left;margin-left:164.85pt;margin-top:4.75pt;width:194.25pt;height:82.5pt;z-index:251667456">
            <v:textbox>
              <w:txbxContent>
                <w:p w:rsidR="00134BB8" w:rsidRPr="00EF49E6" w:rsidRDefault="00134BB8" w:rsidP="00134BB8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 w:rsidRPr="00EF49E6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درخواست دانشجو</w:t>
                  </w:r>
                </w:p>
              </w:txbxContent>
            </v:textbox>
            <w10:wrap anchorx="page"/>
          </v:shape>
        </w:pict>
      </w:r>
    </w:p>
    <w:p w:rsidR="00134BB8" w:rsidRDefault="00134BB8" w:rsidP="00134BB8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</w:p>
    <w:p w:rsidR="00134BB8" w:rsidRDefault="00B7276C" w:rsidP="00134BB8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  <w:r>
        <w:rPr>
          <w:rFonts w:cs="B Zar"/>
          <w:noProof/>
          <w:sz w:val="28"/>
          <w:szCs w:val="28"/>
          <w:rtl/>
          <w:lang w:bidi="fa-IR"/>
        </w:rPr>
        <w:pict>
          <v:shape id="_x0000_s1033" type="#_x0000_t80" style="position:absolute;left:0;text-align:left;margin-left:164.85pt;margin-top:25.1pt;width:194.25pt;height:82.5pt;z-index:251668480">
            <v:textbox>
              <w:txbxContent>
                <w:p w:rsidR="00134BB8" w:rsidRPr="00EF49E6" w:rsidRDefault="00134BB8" w:rsidP="00134BB8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تأییدیه استاد</w:t>
                  </w:r>
                  <w:r w:rsidRPr="00134BB8">
                    <w:rPr>
                      <w:rFonts w:cs="B Roya" w:hint="cs"/>
                      <w:sz w:val="28"/>
                      <w:szCs w:val="28"/>
                      <w:rtl/>
                      <w:lang w:bidi="fa-IR"/>
                    </w:rPr>
                    <w:t>(ان)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راهنما</w:t>
                  </w:r>
                </w:p>
              </w:txbxContent>
            </v:textbox>
            <w10:wrap anchorx="page"/>
          </v:shape>
        </w:pict>
      </w:r>
    </w:p>
    <w:p w:rsidR="00134BB8" w:rsidRDefault="00134BB8" w:rsidP="00134BB8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</w:p>
    <w:p w:rsidR="00134BB8" w:rsidRPr="008A6A13" w:rsidRDefault="00134BB8" w:rsidP="00134BB8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</w:p>
    <w:p w:rsidR="00134BB8" w:rsidRDefault="00B7276C" w:rsidP="00134BB8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noProof/>
          <w:sz w:val="24"/>
          <w:szCs w:val="24"/>
          <w:rtl/>
          <w:lang w:bidi="fa-IR"/>
        </w:rPr>
        <w:pict>
          <v:shape id="_x0000_s1034" type="#_x0000_t80" style="position:absolute;left:0;text-align:left;margin-left:164.85pt;margin-top:16.65pt;width:194.25pt;height:82.5pt;z-index:251669504">
            <v:textbox>
              <w:txbxContent>
                <w:p w:rsidR="000A3224" w:rsidRDefault="000A3224" w:rsidP="000A3224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تأییدیه</w:t>
                  </w:r>
                  <w:r w:rsidR="001B6643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گروه</w:t>
                  </w:r>
                  <w:r w:rsidR="00810FDB" w:rsidRPr="000C13AC">
                    <w:rPr>
                      <w:rFonts w:cs="B Traffic" w:hint="cs"/>
                      <w:sz w:val="28"/>
                      <w:szCs w:val="28"/>
                      <w:rtl/>
                      <w:lang w:bidi="fa-IR"/>
                    </w:rPr>
                    <w:t>( شورای گروه)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</w:p>
                <w:p w:rsidR="000A3224" w:rsidRPr="00EF49E6" w:rsidRDefault="000A3224" w:rsidP="000A3224">
                  <w:pPr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توسط مدیر گروه</w:t>
                  </w:r>
                </w:p>
                <w:p w:rsidR="00134BB8" w:rsidRPr="0013503E" w:rsidRDefault="00134BB8" w:rsidP="00134BB8">
                  <w:pPr>
                    <w:jc w:val="center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</w:p>
              </w:txbxContent>
            </v:textbox>
            <w10:wrap anchorx="page"/>
          </v:shape>
        </w:pict>
      </w:r>
    </w:p>
    <w:p w:rsidR="00134BB8" w:rsidRDefault="00134BB8" w:rsidP="00134BB8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134BB8" w:rsidRDefault="00134BB8" w:rsidP="00134BB8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134BB8" w:rsidRDefault="00B7276C" w:rsidP="00134BB8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noProof/>
          <w:sz w:val="24"/>
          <w:szCs w:val="24"/>
          <w:rtl/>
          <w:lang w:bidi="fa-IR"/>
        </w:rPr>
        <w:pict>
          <v:shape id="_x0000_s1035" type="#_x0000_t80" style="position:absolute;left:0;text-align:left;margin-left:164.85pt;margin-top:11.05pt;width:194.25pt;height:82.5pt;z-index:251670528">
            <v:textbox>
              <w:txbxContent>
                <w:p w:rsidR="000A3224" w:rsidRDefault="000A3224" w:rsidP="000A3224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تأییدیه کارشناس مالی دانشگاه</w:t>
                  </w:r>
                </w:p>
                <w:p w:rsidR="000A3224" w:rsidRPr="00EF49E6" w:rsidRDefault="000A3224" w:rsidP="000A3224">
                  <w:pPr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ویژه دانشجویان غیر روزانه</w:t>
                  </w:r>
                </w:p>
                <w:p w:rsidR="000A3224" w:rsidRDefault="000A3224"/>
              </w:txbxContent>
            </v:textbox>
            <w10:wrap anchorx="page"/>
          </v:shape>
        </w:pict>
      </w:r>
    </w:p>
    <w:p w:rsidR="00134BB8" w:rsidRDefault="00134BB8" w:rsidP="00134BB8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134BB8" w:rsidRDefault="00134BB8" w:rsidP="00134BB8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134BB8" w:rsidRDefault="00B7276C" w:rsidP="00134BB8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noProof/>
          <w:sz w:val="24"/>
          <w:szCs w:val="24"/>
          <w:rtl/>
          <w:lang w:bidi="fa-IR"/>
        </w:rPr>
        <w:pict>
          <v:shape id="_x0000_s1036" type="#_x0000_t80" style="position:absolute;left:0;text-align:left;margin-left:164.85pt;margin-top:6.15pt;width:194.25pt;height:82.5pt;z-index:251671552">
            <v:textbox>
              <w:txbxContent>
                <w:p w:rsidR="00134BB8" w:rsidRDefault="00134BB8" w:rsidP="00134BB8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تأییدیه دانشکده </w:t>
                  </w:r>
                </w:p>
                <w:p w:rsidR="00134BB8" w:rsidRPr="00EF49E6" w:rsidRDefault="00134BB8" w:rsidP="00077899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 w:rsidRPr="000C13AC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توسط کارشناس</w:t>
                  </w:r>
                  <w:r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  <w:p w:rsidR="00134BB8" w:rsidRPr="00EF49E6" w:rsidRDefault="00134BB8" w:rsidP="00134BB8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xbxContent>
            </v:textbox>
            <w10:wrap anchorx="page"/>
          </v:shape>
        </w:pict>
      </w:r>
    </w:p>
    <w:p w:rsidR="00134BB8" w:rsidRDefault="00134BB8" w:rsidP="00134BB8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134BB8" w:rsidRDefault="00134BB8" w:rsidP="00134BB8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134BB8" w:rsidRDefault="00B7276C" w:rsidP="00134BB8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noProof/>
          <w:sz w:val="24"/>
          <w:szCs w:val="24"/>
          <w:rtl/>
          <w:lang w:bidi="fa-IR"/>
        </w:rPr>
        <w:pict>
          <v:roundrect id="_x0000_s1037" style="position:absolute;left:0;text-align:left;margin-left:215.1pt;margin-top:9.7pt;width:96.75pt;height:34.5pt;z-index:251672576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34BB8" w:rsidRPr="00F959D3" w:rsidRDefault="00134BB8" w:rsidP="00134BB8">
                  <w:pPr>
                    <w:jc w:val="center"/>
                    <w:rPr>
                      <w:rFonts w:cs="B Titr"/>
                      <w:sz w:val="32"/>
                      <w:szCs w:val="32"/>
                      <w:lang w:bidi="fa-IR"/>
                    </w:rPr>
                  </w:pPr>
                  <w:r w:rsidRPr="00F959D3"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 xml:space="preserve">اتمام </w:t>
                  </w:r>
                </w:p>
              </w:txbxContent>
            </v:textbox>
            <w10:wrap anchorx="page"/>
          </v:roundrect>
        </w:pict>
      </w:r>
    </w:p>
    <w:p w:rsidR="00EF49E6" w:rsidRDefault="00EF49E6" w:rsidP="00EF49E6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EF49E6" w:rsidRDefault="00EF49E6" w:rsidP="00EF49E6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EF49E6" w:rsidRDefault="00EF49E6" w:rsidP="00EF49E6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DC4F22" w:rsidRDefault="00DC4F22" w:rsidP="00DC4F22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DC4F22" w:rsidRDefault="00DC4F22" w:rsidP="00DC4F22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DC4F22" w:rsidRDefault="00DC4F22" w:rsidP="00DC4F22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DC4F22" w:rsidRDefault="00DC4F22" w:rsidP="00DC4F22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DC4F22" w:rsidRPr="00F959D3" w:rsidRDefault="00DC4F22" w:rsidP="00DC4F22">
      <w:pPr>
        <w:bidi/>
        <w:spacing w:line="240" w:lineRule="auto"/>
        <w:jc w:val="center"/>
        <w:rPr>
          <w:rFonts w:cs="B Titr"/>
          <w:color w:val="C00000"/>
          <w:sz w:val="28"/>
          <w:szCs w:val="28"/>
          <w:rtl/>
          <w:lang w:bidi="fa-IR"/>
        </w:rPr>
      </w:pPr>
      <w:r w:rsidRPr="00F959D3">
        <w:rPr>
          <w:rFonts w:cs="B Titr" w:hint="cs"/>
          <w:color w:val="C00000"/>
          <w:sz w:val="28"/>
          <w:szCs w:val="28"/>
          <w:rtl/>
          <w:lang w:bidi="fa-IR"/>
        </w:rPr>
        <w:t>مراحل تصویب پروپوزال دانشجو</w:t>
      </w:r>
      <w:r>
        <w:rPr>
          <w:rFonts w:cs="B Titr" w:hint="cs"/>
          <w:color w:val="C00000"/>
          <w:sz w:val="28"/>
          <w:szCs w:val="28"/>
          <w:rtl/>
          <w:lang w:bidi="fa-IR"/>
        </w:rPr>
        <w:t>یان دکتری قبل از آیین نامه 95 و بعد از آن</w:t>
      </w:r>
    </w:p>
    <w:p w:rsidR="00DC4F22" w:rsidRDefault="00B7276C" w:rsidP="00DC4F22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  <w:r>
        <w:rPr>
          <w:rFonts w:cs="B Zar"/>
          <w:noProof/>
          <w:sz w:val="28"/>
          <w:szCs w:val="28"/>
          <w:rtl/>
          <w:lang w:bidi="fa-IR"/>
        </w:rPr>
        <w:pict>
          <v:shape id="_x0000_s1038" type="#_x0000_t80" style="position:absolute;left:0;text-align:left;margin-left:164.85pt;margin-top:4.75pt;width:194.25pt;height:82.5pt;z-index:251674624">
            <v:textbox>
              <w:txbxContent>
                <w:p w:rsidR="00DC4F22" w:rsidRPr="00EF49E6" w:rsidRDefault="00DC4F22" w:rsidP="00DC4F2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 w:rsidRPr="00EF49E6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درخواست دانشجو</w:t>
                  </w:r>
                </w:p>
              </w:txbxContent>
            </v:textbox>
            <w10:wrap anchorx="page"/>
          </v:shape>
        </w:pict>
      </w:r>
    </w:p>
    <w:p w:rsidR="00DC4F22" w:rsidRDefault="00DC4F22" w:rsidP="00DC4F22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</w:p>
    <w:p w:rsidR="00DC4F22" w:rsidRDefault="00B7276C" w:rsidP="00DC4F22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  <w:r>
        <w:rPr>
          <w:rFonts w:cs="B Zar"/>
          <w:noProof/>
          <w:sz w:val="28"/>
          <w:szCs w:val="28"/>
          <w:rtl/>
          <w:lang w:bidi="fa-IR"/>
        </w:rPr>
        <w:pict>
          <v:shape id="_x0000_s1039" type="#_x0000_t80" style="position:absolute;left:0;text-align:left;margin-left:164.85pt;margin-top:25.1pt;width:194.25pt;height:82.5pt;z-index:251675648">
            <v:textbox>
              <w:txbxContent>
                <w:p w:rsidR="00DC4F22" w:rsidRPr="00EF49E6" w:rsidRDefault="00DC4F22" w:rsidP="00DC4F2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تأییدیه استاد </w:t>
                  </w:r>
                  <w:r w:rsidRPr="00134BB8">
                    <w:rPr>
                      <w:rFonts w:cs="B Roya" w:hint="cs"/>
                      <w:sz w:val="28"/>
                      <w:szCs w:val="28"/>
                      <w:rtl/>
                      <w:lang w:bidi="fa-IR"/>
                    </w:rPr>
                    <w:t>(ان)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راهنما</w:t>
                  </w:r>
                </w:p>
              </w:txbxContent>
            </v:textbox>
            <w10:wrap anchorx="page"/>
          </v:shape>
        </w:pict>
      </w:r>
    </w:p>
    <w:p w:rsidR="00DC4F22" w:rsidRDefault="00DC4F22" w:rsidP="00DC4F22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</w:p>
    <w:p w:rsidR="00DC4F22" w:rsidRPr="008A6A13" w:rsidRDefault="00DC4F22" w:rsidP="00DC4F22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</w:p>
    <w:p w:rsidR="00DC4F22" w:rsidRDefault="00B7276C" w:rsidP="00DC4F22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noProof/>
          <w:sz w:val="24"/>
          <w:szCs w:val="24"/>
          <w:rtl/>
          <w:lang w:bidi="fa-IR"/>
        </w:rPr>
        <w:pict>
          <v:shape id="_x0000_s1040" type="#_x0000_t80" style="position:absolute;left:0;text-align:left;margin-left:164.85pt;margin-top:16.65pt;width:194.25pt;height:82.5pt;z-index:251676672">
            <v:textbox>
              <w:txbxContent>
                <w:p w:rsidR="00DC4F22" w:rsidRDefault="00DC4F22" w:rsidP="00DC4F22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تأییدیه استاد</w:t>
                  </w:r>
                  <w:r w:rsidR="00B1327C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134BB8">
                    <w:rPr>
                      <w:rFonts w:cs="B Roya" w:hint="cs"/>
                      <w:sz w:val="28"/>
                      <w:szCs w:val="28"/>
                      <w:rtl/>
                      <w:lang w:bidi="fa-IR"/>
                    </w:rPr>
                    <w:t>(ان)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مشاور</w:t>
                  </w:r>
                </w:p>
                <w:p w:rsidR="00DC4F22" w:rsidRPr="0013503E" w:rsidRDefault="00DC4F22" w:rsidP="00DC4F22">
                  <w:pPr>
                    <w:jc w:val="center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</w:p>
              </w:txbxContent>
            </v:textbox>
            <w10:wrap anchorx="page"/>
          </v:shape>
        </w:pict>
      </w:r>
    </w:p>
    <w:p w:rsidR="00DC4F22" w:rsidRDefault="00DC4F22" w:rsidP="00DC4F22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DC4F22" w:rsidRDefault="00DC4F22" w:rsidP="00DC4F22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DC4F22" w:rsidRDefault="00B7276C" w:rsidP="00DC4F22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noProof/>
          <w:sz w:val="24"/>
          <w:szCs w:val="24"/>
          <w:rtl/>
          <w:lang w:bidi="fa-IR"/>
        </w:rPr>
        <w:pict>
          <v:shape id="_x0000_s1041" type="#_x0000_t80" style="position:absolute;left:0;text-align:left;margin-left:164.85pt;margin-top:11.05pt;width:194.25pt;height:82.5pt;z-index:251677696">
            <v:textbox>
              <w:txbxContent>
                <w:p w:rsidR="00DC4F22" w:rsidRDefault="00DC4F22" w:rsidP="00DC4F22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تأییدیه گروه </w:t>
                  </w:r>
                  <w:r w:rsidRPr="000C13AC">
                    <w:rPr>
                      <w:rFonts w:cs="B Traffic" w:hint="cs"/>
                      <w:sz w:val="28"/>
                      <w:szCs w:val="28"/>
                      <w:rtl/>
                      <w:lang w:bidi="fa-IR"/>
                    </w:rPr>
                    <w:t>( شورای گروه)</w:t>
                  </w:r>
                </w:p>
                <w:p w:rsidR="00DC4F22" w:rsidRPr="00EF49E6" w:rsidRDefault="00DC4F22" w:rsidP="00DC4F2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 w:rsidRPr="000C13AC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توسط مدیر گروه </w:t>
                  </w:r>
                </w:p>
              </w:txbxContent>
            </v:textbox>
            <w10:wrap anchorx="page"/>
          </v:shape>
        </w:pict>
      </w:r>
    </w:p>
    <w:p w:rsidR="00DC4F22" w:rsidRDefault="00DC4F22" w:rsidP="00DC4F22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DC4F22" w:rsidRDefault="00DC4F22" w:rsidP="00DC4F22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DC4F22" w:rsidRDefault="00B7276C" w:rsidP="00DC4F22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noProof/>
          <w:sz w:val="24"/>
          <w:szCs w:val="24"/>
          <w:rtl/>
          <w:lang w:bidi="fa-IR"/>
        </w:rPr>
        <w:pict>
          <v:shape id="_x0000_s1042" type="#_x0000_t80" style="position:absolute;left:0;text-align:left;margin-left:164.85pt;margin-top:6.15pt;width:194.25pt;height:82.5pt;z-index:251678720">
            <v:textbox>
              <w:txbxContent>
                <w:p w:rsidR="00DC4F22" w:rsidRDefault="00DC4F22" w:rsidP="00DC4F22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تأییدیه دانشکده </w:t>
                  </w:r>
                </w:p>
                <w:p w:rsidR="00DC4F22" w:rsidRPr="00EF49E6" w:rsidRDefault="00DC4F22" w:rsidP="00C33C43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 w:rsidRPr="000C13AC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توسط </w:t>
                  </w:r>
                  <w:r w:rsidR="00C33C43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کارشناس تحصیلات تکمیلی </w:t>
                  </w:r>
                  <w:r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دانشکده</w:t>
                  </w:r>
                </w:p>
                <w:p w:rsidR="00DC4F22" w:rsidRPr="00EF49E6" w:rsidRDefault="00DC4F22" w:rsidP="00DC4F22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xbxContent>
            </v:textbox>
            <w10:wrap anchorx="page"/>
          </v:shape>
        </w:pict>
      </w:r>
    </w:p>
    <w:p w:rsidR="00DC4F22" w:rsidRDefault="00DC4F22" w:rsidP="00DC4F22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DC4F22" w:rsidRDefault="00DC4F22" w:rsidP="00DC4F22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EF49E6" w:rsidRDefault="00B7276C" w:rsidP="00EF49E6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noProof/>
          <w:sz w:val="24"/>
          <w:szCs w:val="24"/>
          <w:rtl/>
          <w:lang w:bidi="fa-IR"/>
        </w:rPr>
        <w:pict>
          <v:roundrect id="_x0000_s1044" style="position:absolute;left:0;text-align:left;margin-left:212.1pt;margin-top:14.1pt;width:96.75pt;height:34.5pt;z-index:25168076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F91B0B" w:rsidRPr="00F959D3" w:rsidRDefault="00F91B0B" w:rsidP="00F91B0B">
                  <w:pPr>
                    <w:jc w:val="center"/>
                    <w:rPr>
                      <w:rFonts w:cs="B Titr"/>
                      <w:sz w:val="32"/>
                      <w:szCs w:val="32"/>
                      <w:lang w:bidi="fa-IR"/>
                    </w:rPr>
                  </w:pPr>
                  <w:r w:rsidRPr="00F959D3"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 xml:space="preserve">اتمام </w:t>
                  </w:r>
                  <w:r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>تصویب</w:t>
                  </w:r>
                </w:p>
              </w:txbxContent>
            </v:textbox>
            <w10:wrap anchorx="page"/>
          </v:roundrect>
        </w:pict>
      </w:r>
    </w:p>
    <w:p w:rsidR="00EF49E6" w:rsidRDefault="00EF49E6" w:rsidP="00EF49E6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F91B0B" w:rsidRDefault="00F91B0B" w:rsidP="00F91B0B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B1327C" w:rsidRDefault="00B1327C" w:rsidP="00B1327C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 w:hint="cs"/>
          <w:b/>
          <w:bCs/>
          <w:sz w:val="24"/>
          <w:szCs w:val="24"/>
          <w:rtl/>
          <w:lang w:bidi="fa-IR"/>
        </w:rPr>
      </w:pPr>
    </w:p>
    <w:p w:rsidR="00C92250" w:rsidRDefault="00C92250" w:rsidP="00C92250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 w:hint="cs"/>
          <w:b/>
          <w:bCs/>
          <w:sz w:val="24"/>
          <w:szCs w:val="24"/>
          <w:rtl/>
          <w:lang w:bidi="fa-IR"/>
        </w:rPr>
      </w:pPr>
    </w:p>
    <w:p w:rsidR="00B7276C" w:rsidRDefault="00B7276C" w:rsidP="00B7276C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 w:hint="cs"/>
          <w:b/>
          <w:bCs/>
          <w:sz w:val="24"/>
          <w:szCs w:val="24"/>
          <w:rtl/>
          <w:lang w:bidi="fa-IR"/>
        </w:rPr>
      </w:pPr>
    </w:p>
    <w:p w:rsidR="00B7276C" w:rsidRDefault="00B7276C" w:rsidP="00B7276C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 w:hint="cs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C92250" w:rsidRDefault="00C92250" w:rsidP="00C92250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B1327C" w:rsidRDefault="00B1327C" w:rsidP="00B1327C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B1327C" w:rsidRDefault="00B1327C" w:rsidP="00B1327C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5803E7" w:rsidRDefault="005803E7" w:rsidP="005803E7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F91B0B" w:rsidRPr="00F959D3" w:rsidRDefault="00F91B0B" w:rsidP="00F91B0B">
      <w:pPr>
        <w:bidi/>
        <w:spacing w:line="240" w:lineRule="auto"/>
        <w:jc w:val="center"/>
        <w:rPr>
          <w:rFonts w:cs="B Titr"/>
          <w:color w:val="C00000"/>
          <w:sz w:val="28"/>
          <w:szCs w:val="28"/>
          <w:rtl/>
          <w:lang w:bidi="fa-IR"/>
        </w:rPr>
      </w:pPr>
      <w:r w:rsidRPr="00F959D3">
        <w:rPr>
          <w:rFonts w:cs="B Titr" w:hint="cs"/>
          <w:color w:val="C00000"/>
          <w:sz w:val="28"/>
          <w:szCs w:val="28"/>
          <w:rtl/>
          <w:lang w:bidi="fa-IR"/>
        </w:rPr>
        <w:t xml:space="preserve">مراحل تصویب </w:t>
      </w:r>
      <w:r>
        <w:rPr>
          <w:rFonts w:cs="B Titr" w:hint="cs"/>
          <w:color w:val="C00000"/>
          <w:sz w:val="28"/>
          <w:szCs w:val="28"/>
          <w:rtl/>
          <w:lang w:bidi="fa-IR"/>
        </w:rPr>
        <w:t>و صدور مجوز دفاع از رساله</w:t>
      </w:r>
      <w:r w:rsidRPr="00F959D3">
        <w:rPr>
          <w:rFonts w:cs="B Titr" w:hint="cs"/>
          <w:color w:val="C00000"/>
          <w:sz w:val="28"/>
          <w:szCs w:val="28"/>
          <w:rtl/>
          <w:lang w:bidi="fa-IR"/>
        </w:rPr>
        <w:t xml:space="preserve"> </w:t>
      </w:r>
      <w:r>
        <w:rPr>
          <w:rFonts w:cs="B Titr" w:hint="cs"/>
          <w:color w:val="C00000"/>
          <w:sz w:val="28"/>
          <w:szCs w:val="28"/>
          <w:rtl/>
          <w:lang w:bidi="fa-IR"/>
        </w:rPr>
        <w:t>دکتری ( ماده 19 آیین نامه 95)</w:t>
      </w:r>
    </w:p>
    <w:p w:rsidR="005803E7" w:rsidRDefault="00B7276C" w:rsidP="005803E7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  <w:r>
        <w:rPr>
          <w:rFonts w:cs="B Zar"/>
          <w:noProof/>
          <w:sz w:val="28"/>
          <w:szCs w:val="28"/>
          <w:rtl/>
          <w:lang w:bidi="fa-IR"/>
        </w:rPr>
        <w:pict>
          <v:shape id="_x0000_s1053" type="#_x0000_t80" style="position:absolute;left:0;text-align:left;margin-left:164.85pt;margin-top:4.75pt;width:194.25pt;height:82.5pt;z-index:251682816">
            <v:textbox>
              <w:txbxContent>
                <w:p w:rsidR="005803E7" w:rsidRPr="00EF49E6" w:rsidRDefault="005803E7" w:rsidP="005803E7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 w:rsidRPr="00EF49E6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درخواست دانشجو</w:t>
                  </w:r>
                </w:p>
              </w:txbxContent>
            </v:textbox>
            <w10:wrap anchorx="page"/>
          </v:shape>
        </w:pict>
      </w:r>
    </w:p>
    <w:p w:rsidR="005803E7" w:rsidRDefault="005803E7" w:rsidP="005803E7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</w:p>
    <w:p w:rsidR="005803E7" w:rsidRDefault="00B7276C" w:rsidP="005803E7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  <w:r>
        <w:rPr>
          <w:rFonts w:cs="B Zar"/>
          <w:noProof/>
          <w:sz w:val="28"/>
          <w:szCs w:val="28"/>
          <w:rtl/>
          <w:lang w:bidi="fa-IR"/>
        </w:rPr>
        <w:pict>
          <v:shape id="_x0000_s1054" type="#_x0000_t80" style="position:absolute;left:0;text-align:left;margin-left:164.85pt;margin-top:25.1pt;width:194.25pt;height:82.5pt;z-index:251683840">
            <v:textbox>
              <w:txbxContent>
                <w:p w:rsidR="005803E7" w:rsidRPr="00EF49E6" w:rsidRDefault="005803E7" w:rsidP="005803E7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تأییدیه استاد</w:t>
                  </w:r>
                  <w:r w:rsidRPr="00134BB8">
                    <w:rPr>
                      <w:rFonts w:cs="B Roya" w:hint="cs"/>
                      <w:sz w:val="28"/>
                      <w:szCs w:val="28"/>
                      <w:rtl/>
                      <w:lang w:bidi="fa-IR"/>
                    </w:rPr>
                    <w:t>(ان)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راهنما</w:t>
                  </w:r>
                </w:p>
              </w:txbxContent>
            </v:textbox>
            <w10:wrap anchorx="page"/>
          </v:shape>
        </w:pict>
      </w:r>
    </w:p>
    <w:p w:rsidR="005803E7" w:rsidRDefault="005803E7" w:rsidP="005803E7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</w:p>
    <w:p w:rsidR="005803E7" w:rsidRPr="008A6A13" w:rsidRDefault="005803E7" w:rsidP="005803E7">
      <w:pPr>
        <w:bidi/>
        <w:spacing w:line="240" w:lineRule="auto"/>
        <w:rPr>
          <w:rFonts w:cs="B Zar"/>
          <w:sz w:val="28"/>
          <w:szCs w:val="28"/>
          <w:rtl/>
          <w:lang w:bidi="fa-IR"/>
        </w:rPr>
      </w:pPr>
    </w:p>
    <w:p w:rsidR="005803E7" w:rsidRDefault="00B7276C" w:rsidP="005803E7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noProof/>
          <w:sz w:val="24"/>
          <w:szCs w:val="24"/>
          <w:rtl/>
          <w:lang w:bidi="fa-IR"/>
        </w:rPr>
        <w:pict>
          <v:shape id="_x0000_s1055" type="#_x0000_t80" style="position:absolute;left:0;text-align:left;margin-left:164.85pt;margin-top:16.65pt;width:194.25pt;height:82.5pt;z-index:251684864">
            <v:textbox>
              <w:txbxContent>
                <w:p w:rsidR="005803E7" w:rsidRDefault="005803E7" w:rsidP="005803E7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تأییدیه گروه </w:t>
                  </w:r>
                  <w:r w:rsidR="00810FDB" w:rsidRPr="000C13AC">
                    <w:rPr>
                      <w:rFonts w:cs="B Traffic" w:hint="cs"/>
                      <w:sz w:val="28"/>
                      <w:szCs w:val="28"/>
                      <w:rtl/>
                      <w:lang w:bidi="fa-IR"/>
                    </w:rPr>
                    <w:t>( شورای گروه)</w:t>
                  </w:r>
                </w:p>
                <w:p w:rsidR="005803E7" w:rsidRPr="00EF49E6" w:rsidRDefault="005803E7" w:rsidP="005803E7">
                  <w:pPr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توسط مدیر گروه</w:t>
                  </w:r>
                </w:p>
                <w:p w:rsidR="005803E7" w:rsidRPr="0013503E" w:rsidRDefault="005803E7" w:rsidP="005803E7">
                  <w:pPr>
                    <w:jc w:val="center"/>
                    <w:rPr>
                      <w:rFonts w:cs="B Titr"/>
                      <w:sz w:val="20"/>
                      <w:szCs w:val="20"/>
                      <w:lang w:bidi="fa-IR"/>
                    </w:rPr>
                  </w:pPr>
                </w:p>
              </w:txbxContent>
            </v:textbox>
            <w10:wrap anchorx="page"/>
          </v:shape>
        </w:pict>
      </w:r>
    </w:p>
    <w:p w:rsidR="005803E7" w:rsidRDefault="005803E7" w:rsidP="005803E7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5803E7" w:rsidRDefault="005803E7" w:rsidP="005803E7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5803E7" w:rsidRDefault="00B7276C" w:rsidP="005803E7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noProof/>
          <w:sz w:val="24"/>
          <w:szCs w:val="24"/>
          <w:rtl/>
          <w:lang w:bidi="fa-IR"/>
        </w:rPr>
        <w:pict>
          <v:shape id="_x0000_s1056" type="#_x0000_t80" style="position:absolute;left:0;text-align:left;margin-left:164.85pt;margin-top:11.05pt;width:194.25pt;height:82.5pt;z-index:251685888">
            <v:textbox>
              <w:txbxContent>
                <w:p w:rsidR="005803E7" w:rsidRDefault="005803E7" w:rsidP="005803E7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تأییدیه کارشناس مالی دانشگاه</w:t>
                  </w:r>
                </w:p>
                <w:p w:rsidR="005803E7" w:rsidRPr="00EF49E6" w:rsidRDefault="005803E7" w:rsidP="005803E7">
                  <w:pPr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ویژه دانشجویان غیر روزانه</w:t>
                  </w:r>
                </w:p>
                <w:p w:rsidR="005803E7" w:rsidRDefault="005803E7" w:rsidP="005803E7"/>
              </w:txbxContent>
            </v:textbox>
            <w10:wrap anchorx="page"/>
          </v:shape>
        </w:pict>
      </w:r>
    </w:p>
    <w:p w:rsidR="005803E7" w:rsidRDefault="005803E7" w:rsidP="005803E7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5803E7" w:rsidRDefault="005803E7" w:rsidP="005803E7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5803E7" w:rsidRDefault="00B7276C" w:rsidP="005803E7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noProof/>
          <w:sz w:val="24"/>
          <w:szCs w:val="24"/>
          <w:rtl/>
          <w:lang w:bidi="fa-IR"/>
        </w:rPr>
        <w:pict>
          <v:shape id="_x0000_s1057" type="#_x0000_t80" style="position:absolute;left:0;text-align:left;margin-left:164.85pt;margin-top:6.15pt;width:194.25pt;height:82.5pt;z-index:251686912">
            <v:textbox>
              <w:txbxContent>
                <w:p w:rsidR="005803E7" w:rsidRDefault="005803E7" w:rsidP="005803E7">
                  <w:pPr>
                    <w:spacing w:after="0" w:line="240" w:lineRule="auto"/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تأییدیه دانشکده </w:t>
                  </w:r>
                </w:p>
                <w:p w:rsidR="005803E7" w:rsidRPr="00EF49E6" w:rsidRDefault="005803E7" w:rsidP="005803E7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  <w:r w:rsidRPr="000C13AC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توسط کارشناس</w:t>
                  </w:r>
                  <w:r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</w:p>
                <w:p w:rsidR="005803E7" w:rsidRPr="00EF49E6" w:rsidRDefault="005803E7" w:rsidP="005803E7">
                  <w:pPr>
                    <w:jc w:val="center"/>
                    <w:rPr>
                      <w:rFonts w:cs="B Titr"/>
                      <w:sz w:val="28"/>
                      <w:szCs w:val="28"/>
                      <w:lang w:bidi="fa-IR"/>
                    </w:rPr>
                  </w:pPr>
                </w:p>
              </w:txbxContent>
            </v:textbox>
            <w10:wrap anchorx="page"/>
          </v:shape>
        </w:pict>
      </w:r>
    </w:p>
    <w:p w:rsidR="005803E7" w:rsidRDefault="005803E7" w:rsidP="005803E7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5803E7" w:rsidRDefault="005803E7" w:rsidP="005803E7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5803E7" w:rsidRDefault="00B7276C" w:rsidP="005803E7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/>
          <w:b/>
          <w:bCs/>
          <w:noProof/>
          <w:sz w:val="24"/>
          <w:szCs w:val="24"/>
          <w:rtl/>
          <w:lang w:bidi="fa-IR"/>
        </w:rPr>
        <w:pict>
          <v:roundrect id="_x0000_s1058" style="position:absolute;left:0;text-align:left;margin-left:215.1pt;margin-top:9.7pt;width:96.75pt;height:34.5pt;z-index:251687936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5803E7" w:rsidRPr="00F959D3" w:rsidRDefault="005803E7" w:rsidP="005803E7">
                  <w:pPr>
                    <w:jc w:val="center"/>
                    <w:rPr>
                      <w:rFonts w:cs="B Titr"/>
                      <w:sz w:val="32"/>
                      <w:szCs w:val="32"/>
                      <w:lang w:bidi="fa-IR"/>
                    </w:rPr>
                  </w:pPr>
                  <w:r w:rsidRPr="00F959D3"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 xml:space="preserve">اتمام </w:t>
                  </w:r>
                </w:p>
              </w:txbxContent>
            </v:textbox>
            <w10:wrap anchorx="page"/>
          </v:roundrect>
        </w:pict>
      </w:r>
    </w:p>
    <w:p w:rsidR="005803E7" w:rsidRDefault="005803E7" w:rsidP="005803E7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</w:p>
    <w:p w:rsidR="003E7F1C" w:rsidRPr="00C708B5" w:rsidRDefault="003E7F1C" w:rsidP="00156D81">
      <w:pPr>
        <w:tabs>
          <w:tab w:val="left" w:pos="929"/>
          <w:tab w:val="left" w:pos="1565"/>
          <w:tab w:val="center" w:pos="5103"/>
          <w:tab w:val="center" w:pos="5315"/>
        </w:tabs>
        <w:bidi/>
        <w:spacing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این صورتجلسه در</w:t>
      </w:r>
      <w:r w:rsidR="002A6E26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156D81">
        <w:rPr>
          <w:rFonts w:cs="B Titr" w:hint="cs"/>
          <w:b/>
          <w:bCs/>
          <w:sz w:val="24"/>
          <w:szCs w:val="24"/>
          <w:rtl/>
          <w:lang w:bidi="fa-IR"/>
        </w:rPr>
        <w:t>8</w:t>
      </w:r>
      <w:r w:rsidR="002A6E26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C708B5">
        <w:rPr>
          <w:rFonts w:cs="B Titr" w:hint="cs"/>
          <w:b/>
          <w:bCs/>
          <w:sz w:val="24"/>
          <w:szCs w:val="24"/>
          <w:rtl/>
          <w:lang w:bidi="fa-IR"/>
        </w:rPr>
        <w:t>بند</w:t>
      </w:r>
      <w:r w:rsidR="002A6E26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Pr="00C708B5">
        <w:rPr>
          <w:rFonts w:cs="B Titr" w:hint="cs"/>
          <w:b/>
          <w:bCs/>
          <w:sz w:val="24"/>
          <w:szCs w:val="24"/>
          <w:rtl/>
          <w:lang w:bidi="fa-IR"/>
        </w:rPr>
        <w:t>به تصویب رسید وجلسه با ذکر صلوات خاتمه یافت.</w:t>
      </w:r>
    </w:p>
    <w:p w:rsidR="003E7F1C" w:rsidRPr="00C708B5" w:rsidRDefault="003E7F1C" w:rsidP="003E7F1C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C708B5">
        <w:rPr>
          <w:rFonts w:cs="B Titr" w:hint="cs"/>
          <w:b/>
          <w:bCs/>
          <w:sz w:val="24"/>
          <w:szCs w:val="24"/>
          <w:rtl/>
          <w:lang w:bidi="fa-IR"/>
        </w:rPr>
        <w:t>((شورای تحصیلات تکمیلی دانشگاه لرستان))</w:t>
      </w:r>
    </w:p>
    <w:p w:rsidR="000F2EFE" w:rsidRDefault="000F2EFE"/>
    <w:sectPr w:rsidR="000F2EFE" w:rsidSect="005636EF">
      <w:pgSz w:w="12240" w:h="15840"/>
      <w:pgMar w:top="426" w:right="61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34D8"/>
    <w:multiLevelType w:val="hybridMultilevel"/>
    <w:tmpl w:val="BCD8285A"/>
    <w:lvl w:ilvl="0" w:tplc="4E883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C3D0D"/>
    <w:multiLevelType w:val="hybridMultilevel"/>
    <w:tmpl w:val="816EEA02"/>
    <w:lvl w:ilvl="0" w:tplc="BD365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42F8F"/>
    <w:multiLevelType w:val="hybridMultilevel"/>
    <w:tmpl w:val="CEF29CBE"/>
    <w:lvl w:ilvl="0" w:tplc="B30EB59C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3E7F1C"/>
    <w:rsid w:val="0000118F"/>
    <w:rsid w:val="00002CED"/>
    <w:rsid w:val="00003A9E"/>
    <w:rsid w:val="000142E1"/>
    <w:rsid w:val="00023B05"/>
    <w:rsid w:val="00034985"/>
    <w:rsid w:val="00044526"/>
    <w:rsid w:val="00075AC2"/>
    <w:rsid w:val="00077899"/>
    <w:rsid w:val="000879D5"/>
    <w:rsid w:val="00094543"/>
    <w:rsid w:val="000945ED"/>
    <w:rsid w:val="000A15AB"/>
    <w:rsid w:val="000A3224"/>
    <w:rsid w:val="000A49BD"/>
    <w:rsid w:val="000C13AC"/>
    <w:rsid w:val="000D2362"/>
    <w:rsid w:val="000E5241"/>
    <w:rsid w:val="000E5940"/>
    <w:rsid w:val="000F0FE3"/>
    <w:rsid w:val="000F2EFE"/>
    <w:rsid w:val="0012531D"/>
    <w:rsid w:val="00134BB8"/>
    <w:rsid w:val="0013503E"/>
    <w:rsid w:val="0013592F"/>
    <w:rsid w:val="00156D81"/>
    <w:rsid w:val="00167E56"/>
    <w:rsid w:val="001757E3"/>
    <w:rsid w:val="001937C3"/>
    <w:rsid w:val="001A726B"/>
    <w:rsid w:val="001B1698"/>
    <w:rsid w:val="001B6643"/>
    <w:rsid w:val="001D78F4"/>
    <w:rsid w:val="001F445C"/>
    <w:rsid w:val="00202FAA"/>
    <w:rsid w:val="00225B7E"/>
    <w:rsid w:val="002302A2"/>
    <w:rsid w:val="002674C9"/>
    <w:rsid w:val="002924B7"/>
    <w:rsid w:val="002928B2"/>
    <w:rsid w:val="00295771"/>
    <w:rsid w:val="002A6E26"/>
    <w:rsid w:val="002D3BE2"/>
    <w:rsid w:val="002D7110"/>
    <w:rsid w:val="002F6BF7"/>
    <w:rsid w:val="003009AB"/>
    <w:rsid w:val="00302D6B"/>
    <w:rsid w:val="00341E26"/>
    <w:rsid w:val="00343317"/>
    <w:rsid w:val="00350779"/>
    <w:rsid w:val="003663FB"/>
    <w:rsid w:val="00371553"/>
    <w:rsid w:val="00373BC1"/>
    <w:rsid w:val="00380DB4"/>
    <w:rsid w:val="003857C5"/>
    <w:rsid w:val="00397ADC"/>
    <w:rsid w:val="003A7AD2"/>
    <w:rsid w:val="003B4FB7"/>
    <w:rsid w:val="003B73C0"/>
    <w:rsid w:val="003C14A4"/>
    <w:rsid w:val="003C1E60"/>
    <w:rsid w:val="003D38F6"/>
    <w:rsid w:val="003E7F1C"/>
    <w:rsid w:val="004161DD"/>
    <w:rsid w:val="00434924"/>
    <w:rsid w:val="00435BD4"/>
    <w:rsid w:val="00436267"/>
    <w:rsid w:val="00441138"/>
    <w:rsid w:val="0044590B"/>
    <w:rsid w:val="00446148"/>
    <w:rsid w:val="00446C99"/>
    <w:rsid w:val="0046324F"/>
    <w:rsid w:val="00470546"/>
    <w:rsid w:val="00473393"/>
    <w:rsid w:val="004A46AD"/>
    <w:rsid w:val="004B077C"/>
    <w:rsid w:val="004B237A"/>
    <w:rsid w:val="004B6A94"/>
    <w:rsid w:val="004C355D"/>
    <w:rsid w:val="004D5739"/>
    <w:rsid w:val="004D65A3"/>
    <w:rsid w:val="004E3B34"/>
    <w:rsid w:val="004F0C3C"/>
    <w:rsid w:val="004F22E6"/>
    <w:rsid w:val="004F33B5"/>
    <w:rsid w:val="005034FB"/>
    <w:rsid w:val="00506A64"/>
    <w:rsid w:val="00506D72"/>
    <w:rsid w:val="00520FB7"/>
    <w:rsid w:val="005403E4"/>
    <w:rsid w:val="005636EF"/>
    <w:rsid w:val="005803E7"/>
    <w:rsid w:val="0059053C"/>
    <w:rsid w:val="005B1590"/>
    <w:rsid w:val="005C2684"/>
    <w:rsid w:val="005C4F3A"/>
    <w:rsid w:val="005C52BD"/>
    <w:rsid w:val="005D2F91"/>
    <w:rsid w:val="005E6CC2"/>
    <w:rsid w:val="006011F9"/>
    <w:rsid w:val="00631665"/>
    <w:rsid w:val="0066260F"/>
    <w:rsid w:val="0066391D"/>
    <w:rsid w:val="00695712"/>
    <w:rsid w:val="006A0B33"/>
    <w:rsid w:val="006A49A3"/>
    <w:rsid w:val="006B3669"/>
    <w:rsid w:val="006C424A"/>
    <w:rsid w:val="006D2F3C"/>
    <w:rsid w:val="006E5D32"/>
    <w:rsid w:val="006F4853"/>
    <w:rsid w:val="00731387"/>
    <w:rsid w:val="0073537B"/>
    <w:rsid w:val="007437BA"/>
    <w:rsid w:val="00745F64"/>
    <w:rsid w:val="007573E4"/>
    <w:rsid w:val="00776953"/>
    <w:rsid w:val="0078749C"/>
    <w:rsid w:val="007978CB"/>
    <w:rsid w:val="00800D35"/>
    <w:rsid w:val="00810FDB"/>
    <w:rsid w:val="0081750B"/>
    <w:rsid w:val="00826D34"/>
    <w:rsid w:val="00837367"/>
    <w:rsid w:val="008474DB"/>
    <w:rsid w:val="008514AF"/>
    <w:rsid w:val="00860E86"/>
    <w:rsid w:val="008610F6"/>
    <w:rsid w:val="0086723F"/>
    <w:rsid w:val="0087415F"/>
    <w:rsid w:val="00892987"/>
    <w:rsid w:val="008A6A13"/>
    <w:rsid w:val="008B6BAD"/>
    <w:rsid w:val="008C4D09"/>
    <w:rsid w:val="008C4F20"/>
    <w:rsid w:val="008D01C5"/>
    <w:rsid w:val="008D043D"/>
    <w:rsid w:val="008E00F9"/>
    <w:rsid w:val="008F79DF"/>
    <w:rsid w:val="00900BA2"/>
    <w:rsid w:val="00902BDE"/>
    <w:rsid w:val="009055CB"/>
    <w:rsid w:val="009240CE"/>
    <w:rsid w:val="00947A3D"/>
    <w:rsid w:val="009504CD"/>
    <w:rsid w:val="0098783C"/>
    <w:rsid w:val="009A130D"/>
    <w:rsid w:val="009B13B6"/>
    <w:rsid w:val="009C0C5A"/>
    <w:rsid w:val="009C16D1"/>
    <w:rsid w:val="009D26FF"/>
    <w:rsid w:val="009D471D"/>
    <w:rsid w:val="009E14E5"/>
    <w:rsid w:val="009F5FF1"/>
    <w:rsid w:val="00A03D57"/>
    <w:rsid w:val="00A20707"/>
    <w:rsid w:val="00A32EA8"/>
    <w:rsid w:val="00A34F84"/>
    <w:rsid w:val="00A524C9"/>
    <w:rsid w:val="00A643BE"/>
    <w:rsid w:val="00A81CEB"/>
    <w:rsid w:val="00A862AE"/>
    <w:rsid w:val="00A9321F"/>
    <w:rsid w:val="00AA6FB7"/>
    <w:rsid w:val="00AA7D2B"/>
    <w:rsid w:val="00AB7A03"/>
    <w:rsid w:val="00AC4B22"/>
    <w:rsid w:val="00AD2A9A"/>
    <w:rsid w:val="00AF2094"/>
    <w:rsid w:val="00B02AF0"/>
    <w:rsid w:val="00B1327C"/>
    <w:rsid w:val="00B1442F"/>
    <w:rsid w:val="00B363B8"/>
    <w:rsid w:val="00B44E6A"/>
    <w:rsid w:val="00B46006"/>
    <w:rsid w:val="00B535DA"/>
    <w:rsid w:val="00B550F0"/>
    <w:rsid w:val="00B56A65"/>
    <w:rsid w:val="00B631BA"/>
    <w:rsid w:val="00B66EB2"/>
    <w:rsid w:val="00B7276C"/>
    <w:rsid w:val="00B74B68"/>
    <w:rsid w:val="00B85B06"/>
    <w:rsid w:val="00BA4AB3"/>
    <w:rsid w:val="00BA532E"/>
    <w:rsid w:val="00BB5FB2"/>
    <w:rsid w:val="00BD74B2"/>
    <w:rsid w:val="00BF1AC1"/>
    <w:rsid w:val="00C03616"/>
    <w:rsid w:val="00C03E6B"/>
    <w:rsid w:val="00C17C07"/>
    <w:rsid w:val="00C21CF9"/>
    <w:rsid w:val="00C33C43"/>
    <w:rsid w:val="00C419F6"/>
    <w:rsid w:val="00C46501"/>
    <w:rsid w:val="00C527C4"/>
    <w:rsid w:val="00C54715"/>
    <w:rsid w:val="00C61CDB"/>
    <w:rsid w:val="00C700E4"/>
    <w:rsid w:val="00C92250"/>
    <w:rsid w:val="00C93637"/>
    <w:rsid w:val="00CA0757"/>
    <w:rsid w:val="00CA68A1"/>
    <w:rsid w:val="00CD67FF"/>
    <w:rsid w:val="00CF24FB"/>
    <w:rsid w:val="00D002F4"/>
    <w:rsid w:val="00D005C7"/>
    <w:rsid w:val="00D10FC9"/>
    <w:rsid w:val="00D30B53"/>
    <w:rsid w:val="00D414EC"/>
    <w:rsid w:val="00D5552F"/>
    <w:rsid w:val="00D56920"/>
    <w:rsid w:val="00D85B48"/>
    <w:rsid w:val="00DA16BE"/>
    <w:rsid w:val="00DA16C4"/>
    <w:rsid w:val="00DC21C4"/>
    <w:rsid w:val="00DC4F22"/>
    <w:rsid w:val="00DF0022"/>
    <w:rsid w:val="00DF3F92"/>
    <w:rsid w:val="00E06B62"/>
    <w:rsid w:val="00E16DAA"/>
    <w:rsid w:val="00E20914"/>
    <w:rsid w:val="00E327CB"/>
    <w:rsid w:val="00E52CC1"/>
    <w:rsid w:val="00E679CE"/>
    <w:rsid w:val="00E80644"/>
    <w:rsid w:val="00E92D0A"/>
    <w:rsid w:val="00EA553D"/>
    <w:rsid w:val="00EC35C8"/>
    <w:rsid w:val="00EF49E6"/>
    <w:rsid w:val="00EF5189"/>
    <w:rsid w:val="00F0717F"/>
    <w:rsid w:val="00F1376A"/>
    <w:rsid w:val="00F231A9"/>
    <w:rsid w:val="00F40236"/>
    <w:rsid w:val="00F54D7B"/>
    <w:rsid w:val="00F665CC"/>
    <w:rsid w:val="00F71334"/>
    <w:rsid w:val="00F87036"/>
    <w:rsid w:val="00F91B0B"/>
    <w:rsid w:val="00F92F26"/>
    <w:rsid w:val="00F959D3"/>
    <w:rsid w:val="00FD2C60"/>
    <w:rsid w:val="00FD647B"/>
    <w:rsid w:val="00FE2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1C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4D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EF"/>
    <w:rPr>
      <w:rFonts w:ascii="Segoe UI" w:hAnsi="Segoe UI" w:cs="Segoe U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0E53-2595-4F90-9405-D6F0C875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m-m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7</cp:revision>
  <cp:lastPrinted>2017-11-11T06:05:00Z</cp:lastPrinted>
  <dcterms:created xsi:type="dcterms:W3CDTF">2017-12-04T10:09:00Z</dcterms:created>
  <dcterms:modified xsi:type="dcterms:W3CDTF">2018-02-25T08:36:00Z</dcterms:modified>
</cp:coreProperties>
</file>